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华文中宋" w:hAnsi="华文中宋" w:eastAsia="华文中宋" w:cs="黑体"/>
          <w:b/>
          <w:bCs/>
          <w:snapToGrid w:val="0"/>
          <w:kern w:val="0"/>
          <w:sz w:val="44"/>
          <w:szCs w:val="44"/>
        </w:rPr>
      </w:pPr>
      <w:r>
        <w:rPr>
          <w:rFonts w:hint="eastAsia" w:ascii="华文中宋" w:hAnsi="华文中宋" w:eastAsia="华文中宋" w:cs="黑体"/>
          <w:b/>
          <w:bCs/>
          <w:snapToGrid w:val="0"/>
          <w:kern w:val="0"/>
          <w:sz w:val="44"/>
          <w:szCs w:val="44"/>
          <w:lang w:val="en-US" w:eastAsia="zh-CN"/>
        </w:rPr>
        <w:t>2024年</w:t>
      </w:r>
      <w:r>
        <w:rPr>
          <w:rFonts w:hint="eastAsia" w:ascii="华文中宋" w:hAnsi="华文中宋" w:eastAsia="华文中宋" w:cs="黑体"/>
          <w:b/>
          <w:bCs/>
          <w:snapToGrid w:val="0"/>
          <w:kern w:val="0"/>
          <w:sz w:val="44"/>
          <w:szCs w:val="44"/>
        </w:rPr>
        <w:t>节水与水处理企业信用评价</w:t>
      </w:r>
    </w:p>
    <w:p>
      <w:pPr>
        <w:spacing w:line="640" w:lineRule="exact"/>
        <w:jc w:val="center"/>
        <w:rPr>
          <w:rFonts w:hint="eastAsia" w:ascii="华文中宋" w:hAnsi="华文中宋" w:eastAsia="华文中宋" w:cs="Times New Roman"/>
          <w:b/>
          <w:bCs/>
          <w:snapToGrid w:val="0"/>
          <w:kern w:val="0"/>
          <w:sz w:val="44"/>
          <w:szCs w:val="44"/>
          <w:lang w:eastAsia="zh-CN"/>
        </w:rPr>
      </w:pPr>
      <w:r>
        <w:rPr>
          <w:rFonts w:hint="eastAsia" w:ascii="华文中宋" w:hAnsi="华文中宋" w:eastAsia="华文中宋" w:cs="黑体"/>
          <w:b/>
          <w:bCs/>
          <w:snapToGrid w:val="0"/>
          <w:kern w:val="0"/>
          <w:sz w:val="44"/>
          <w:szCs w:val="44"/>
          <w:lang w:val="en-US" w:eastAsia="zh-CN"/>
        </w:rPr>
        <w:t>申报</w:t>
      </w:r>
      <w:r>
        <w:rPr>
          <w:rFonts w:hint="eastAsia" w:ascii="华文中宋" w:hAnsi="华文中宋" w:eastAsia="华文中宋" w:cs="黑体"/>
          <w:b/>
          <w:bCs/>
          <w:snapToGrid w:val="0"/>
          <w:kern w:val="0"/>
          <w:sz w:val="44"/>
          <w:szCs w:val="44"/>
        </w:rPr>
        <w:t>证明材料目录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综合素质材料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_GB2312"/>
          <w:sz w:val="32"/>
          <w:szCs w:val="32"/>
        </w:rPr>
        <w:t>营业执照复印件，资质证书复印件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_GB2312"/>
          <w:sz w:val="32"/>
          <w:szCs w:val="32"/>
        </w:rPr>
        <w:t>申报信用评价当年的职工名册（含序号、学历、职务、职称、年龄、是否专业技术人员等），大专（含）以上学历、中级以上职称（含技师、高级技师）证书复印件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可在复印件上手工编号，编号与职工名册序号一致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_GB2312"/>
          <w:sz w:val="32"/>
          <w:szCs w:val="32"/>
        </w:rPr>
        <w:t>厂房平面图、设备设施配备清单或台账复印件。</w:t>
      </w:r>
    </w:p>
    <w:p>
      <w:p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财务状况材料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2021</w:t>
      </w:r>
      <w:r>
        <w:rPr>
          <w:rFonts w:hint="eastAsia" w:ascii="华文中宋" w:hAnsi="华文中宋" w:eastAsia="华文中宋" w:cs="华文中宋"/>
          <w:sz w:val="32"/>
          <w:szCs w:val="32"/>
        </w:rPr>
        <w:t>―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_GB2312"/>
          <w:sz w:val="32"/>
          <w:szCs w:val="32"/>
        </w:rPr>
        <w:t>年度会计师事务所出具的审计报告复印件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请确保审计报告材料内容清晰完整。</w:t>
      </w:r>
    </w:p>
    <w:p>
      <w:p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管理水平材料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_GB2312"/>
          <w:sz w:val="32"/>
          <w:szCs w:val="32"/>
        </w:rPr>
        <w:t>管理层素质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（1）企业中层及以上管理人员花名册（含序号、学历、职务、职称、年龄、是否专业技术人员等）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（2）企业最高经营管理者（总经理、厂长）学历、职称证书、任职文件复印件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left="638" w:leftChars="304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（3）技术负责人学历、职称证书、任职文件复印件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（4）其它管理人员学历、职称证书、任职文件复印件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以上</w:t>
      </w:r>
      <w:r>
        <w:rPr>
          <w:rFonts w:hint="eastAsia" w:ascii="仿宋" w:hAnsi="仿宋" w:eastAsia="仿宋" w:cs="仿宋_GB2312"/>
          <w:sz w:val="32"/>
          <w:szCs w:val="32"/>
        </w:rPr>
        <w:t>证明材料顺序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必须</w:t>
      </w:r>
      <w:r>
        <w:rPr>
          <w:rFonts w:hint="eastAsia" w:ascii="仿宋" w:hAnsi="仿宋" w:eastAsia="仿宋" w:cs="仿宋_GB2312"/>
          <w:sz w:val="32"/>
          <w:szCs w:val="32"/>
        </w:rPr>
        <w:t>与管理人员花名册顺序一致。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_GB2312"/>
          <w:sz w:val="32"/>
          <w:szCs w:val="32"/>
        </w:rPr>
        <w:t>制度建设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）经营、生产、质量、安全、人事、财务等管理制度复印件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）质量管理体系认证证书复印件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）环境管理体系认证证书复印件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）职业健康安全管理体系认证证书复印件。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_GB2312"/>
          <w:sz w:val="32"/>
          <w:szCs w:val="32"/>
        </w:rPr>
        <w:t>人力资源管理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）社保网站上打印的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近3年</w:t>
      </w:r>
      <w:r>
        <w:rPr>
          <w:rFonts w:hint="eastAsia" w:ascii="仿宋" w:hAnsi="仿宋" w:eastAsia="仿宋" w:cs="仿宋_GB2312"/>
          <w:sz w:val="32"/>
          <w:szCs w:val="32"/>
        </w:rPr>
        <w:t>社会保险参保人员清单或社保部门出具的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近3年</w:t>
      </w:r>
      <w:r>
        <w:rPr>
          <w:rFonts w:hint="eastAsia" w:ascii="仿宋" w:hAnsi="仿宋" w:eastAsia="仿宋" w:cs="仿宋_GB2312"/>
          <w:sz w:val="32"/>
          <w:szCs w:val="32"/>
        </w:rPr>
        <w:t>养老、医疗、工伤、失业和生育保险缴纳情况证明原件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如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果为</w:t>
      </w:r>
      <w:r>
        <w:rPr>
          <w:rFonts w:hint="eastAsia" w:ascii="仿宋" w:hAnsi="仿宋" w:eastAsia="仿宋" w:cs="仿宋_GB2312"/>
          <w:sz w:val="32"/>
          <w:szCs w:val="32"/>
        </w:rPr>
        <w:t>事业单位员工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需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加以</w:t>
      </w:r>
      <w:r>
        <w:rPr>
          <w:rFonts w:hint="eastAsia" w:ascii="仿宋" w:hAnsi="仿宋" w:eastAsia="仿宋" w:cs="仿宋_GB2312"/>
          <w:sz w:val="32"/>
          <w:szCs w:val="32"/>
        </w:rPr>
        <w:t>说明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）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近3年</w:t>
      </w:r>
      <w:r>
        <w:rPr>
          <w:rFonts w:hint="eastAsia" w:ascii="仿宋" w:hAnsi="仿宋" w:eastAsia="仿宋" w:cs="仿宋_GB2312"/>
          <w:sz w:val="32"/>
          <w:szCs w:val="32"/>
        </w:rPr>
        <w:t>专业技术人员的培训计划、实施记录和参训人员名录。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_GB2312"/>
          <w:sz w:val="32"/>
          <w:szCs w:val="32"/>
        </w:rPr>
        <w:t>信用管理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）设立企业信用管理部门或明确信用管理归口管理部门，及部门职责且有专职信用管理工作人员的证明材料；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（2）企业门户网站首页截图；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（3）提供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近3年</w:t>
      </w:r>
      <w:r>
        <w:rPr>
          <w:rFonts w:hint="eastAsia" w:ascii="仿宋" w:hAnsi="仿宋" w:eastAsia="仿宋" w:cs="仿宋_GB2312"/>
          <w:sz w:val="32"/>
          <w:szCs w:val="32"/>
        </w:rPr>
        <w:t>报告披露（企业通过全国企业信用信息公示系统报送的年度报告的网站截图，网址：http://www.gsxt.gov.cn/index.html）。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_GB2312"/>
          <w:sz w:val="32"/>
          <w:szCs w:val="32"/>
        </w:rPr>
        <w:t>发展战略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完整的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正式印发的发展战略规划文件。</w:t>
      </w:r>
    </w:p>
    <w:p>
      <w:p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技术能力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_GB2312"/>
          <w:sz w:val="32"/>
          <w:szCs w:val="32"/>
        </w:rPr>
        <w:t>组织机构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）获得高新技术企业、创新型企业证明材料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）设立研发机构的证明材料。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_GB2312"/>
          <w:sz w:val="32"/>
          <w:szCs w:val="32"/>
        </w:rPr>
        <w:t>研发投入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近3年</w:t>
      </w:r>
      <w:r>
        <w:rPr>
          <w:rFonts w:hint="eastAsia" w:ascii="仿宋" w:hAnsi="仿宋" w:eastAsia="仿宋" w:cs="仿宋_GB2312"/>
          <w:sz w:val="32"/>
          <w:szCs w:val="32"/>
        </w:rPr>
        <w:t>研发投入财务证明材料、研发成果清单及研发投入证明材料复印件。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_GB2312"/>
          <w:sz w:val="32"/>
          <w:szCs w:val="32"/>
        </w:rPr>
        <w:t>创新成果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（1）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近5年</w:t>
      </w:r>
      <w:r>
        <w:rPr>
          <w:rFonts w:hint="eastAsia" w:ascii="仿宋" w:hAnsi="仿宋" w:eastAsia="仿宋" w:cs="仿宋_GB2312"/>
          <w:sz w:val="32"/>
          <w:szCs w:val="32"/>
        </w:rPr>
        <w:t>主编或参与编制技术标准的证明材料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应包括封面、扉页、目录等并明确标注出参编人员或企业名称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（2）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近5年</w:t>
      </w:r>
      <w:r>
        <w:rPr>
          <w:rFonts w:hint="eastAsia" w:ascii="仿宋" w:hAnsi="仿宋" w:eastAsia="仿宋" w:cs="仿宋_GB2312"/>
          <w:sz w:val="32"/>
          <w:szCs w:val="32"/>
        </w:rPr>
        <w:t>获得专利、软件著作权的证明材料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（3）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近5年</w:t>
      </w:r>
      <w:r>
        <w:rPr>
          <w:rFonts w:hint="eastAsia" w:ascii="仿宋" w:hAnsi="仿宋" w:eastAsia="仿宋" w:cs="仿宋_GB2312"/>
          <w:sz w:val="32"/>
          <w:szCs w:val="32"/>
        </w:rPr>
        <w:t>省部级以上鉴定部门鉴定的新工艺、新方法、新技术、新产品的证明材料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（4</w:t>
      </w:r>
      <w:r>
        <w:rPr>
          <w:rFonts w:ascii="仿宋" w:hAnsi="仿宋" w:eastAsia="仿宋" w:cs="仿宋_GB2312"/>
          <w:sz w:val="32"/>
          <w:szCs w:val="32"/>
        </w:rPr>
        <w:t>）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近5年</w:t>
      </w:r>
      <w:r>
        <w:rPr>
          <w:rFonts w:ascii="仿宋" w:hAnsi="仿宋" w:eastAsia="仿宋" w:cs="仿宋_GB2312"/>
          <w:sz w:val="32"/>
          <w:szCs w:val="32"/>
        </w:rPr>
        <w:t>获得</w:t>
      </w:r>
      <w:r>
        <w:rPr>
          <w:rFonts w:hint="eastAsia" w:ascii="仿宋" w:hAnsi="仿宋" w:eastAsia="仿宋" w:cs="仿宋_GB2312"/>
          <w:sz w:val="32"/>
          <w:szCs w:val="32"/>
        </w:rPr>
        <w:t>产品认证证书复印件。</w:t>
      </w:r>
    </w:p>
    <w:p>
      <w:p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信用记录材料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w w:val="98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1.近5年</w:t>
      </w:r>
      <w:r>
        <w:rPr>
          <w:rFonts w:hint="eastAsia" w:ascii="仿宋" w:hAnsi="仿宋" w:eastAsia="仿宋" w:cs="仿宋_GB2312"/>
          <w:sz w:val="32"/>
          <w:szCs w:val="32"/>
        </w:rPr>
        <w:t>获得县级以上人民政府、</w:t>
      </w:r>
      <w:r>
        <w:rPr>
          <w:rFonts w:hint="eastAsia" w:ascii="仿宋" w:hAnsi="仿宋" w:eastAsia="仿宋" w:cs="仿宋_GB2312"/>
          <w:w w:val="98"/>
          <w:sz w:val="32"/>
          <w:szCs w:val="32"/>
        </w:rPr>
        <w:t>有关社会团体奖励和表彰的证明材料复印件</w:t>
      </w:r>
      <w:r>
        <w:rPr>
          <w:rFonts w:hint="eastAsia" w:ascii="仿宋" w:hAnsi="仿宋" w:eastAsia="仿宋" w:cs="仿宋_GB2312"/>
          <w:w w:val="98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w w:val="98"/>
          <w:sz w:val="32"/>
          <w:szCs w:val="32"/>
          <w:lang w:val="en-US" w:eastAsia="zh-CN"/>
        </w:rPr>
        <w:t>省部级社会团体</w:t>
      </w:r>
      <w:r>
        <w:rPr>
          <w:rFonts w:hint="eastAsia" w:ascii="仿宋" w:hAnsi="仿宋" w:eastAsia="仿宋" w:cs="仿宋_GB2312"/>
          <w:w w:val="98"/>
          <w:sz w:val="32"/>
          <w:szCs w:val="32"/>
        </w:rPr>
        <w:t>奖项</w:t>
      </w:r>
      <w:r>
        <w:rPr>
          <w:rFonts w:hint="eastAsia" w:ascii="仿宋" w:hAnsi="仿宋" w:eastAsia="仿宋" w:cs="仿宋_GB2312"/>
          <w:w w:val="98"/>
          <w:sz w:val="32"/>
          <w:szCs w:val="32"/>
          <w:lang w:val="en-US" w:eastAsia="zh-CN"/>
        </w:rPr>
        <w:t>有效性确定，参考</w:t>
      </w:r>
      <w:r>
        <w:rPr>
          <w:rFonts w:hint="eastAsia" w:ascii="仿宋" w:hAnsi="仿宋" w:eastAsia="仿宋" w:cs="仿宋_GB2312"/>
          <w:w w:val="98"/>
          <w:sz w:val="32"/>
          <w:szCs w:val="32"/>
        </w:rPr>
        <w:t>2015年8月全国评比达标表彰工作协调小组办公室发布的《全国评比达标表彰保留项目目录》</w:t>
      </w:r>
      <w:r>
        <w:rPr>
          <w:rFonts w:hint="eastAsia" w:ascii="仿宋" w:hAnsi="仿宋" w:eastAsia="仿宋" w:cs="仿宋_GB2312"/>
          <w:w w:val="98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w w:val="98"/>
          <w:sz w:val="32"/>
          <w:szCs w:val="32"/>
          <w:lang w:val="en-US" w:eastAsia="zh-CN"/>
        </w:rPr>
        <w:t>或者参考申报单位提交的相关政府文件</w:t>
      </w:r>
      <w:r>
        <w:rPr>
          <w:rFonts w:hint="eastAsia" w:ascii="仿宋" w:hAnsi="仿宋" w:eastAsia="仿宋" w:cs="仿宋_GB2312"/>
          <w:w w:val="98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w w:val="98"/>
          <w:sz w:val="32"/>
          <w:szCs w:val="32"/>
        </w:rPr>
        <w:t>省级以下的社会团体评比达标表彰需提供</w:t>
      </w:r>
      <w:r>
        <w:rPr>
          <w:rFonts w:hint="eastAsia" w:ascii="仿宋" w:hAnsi="仿宋" w:eastAsia="仿宋" w:cs="仿宋_GB2312"/>
          <w:w w:val="98"/>
          <w:sz w:val="32"/>
          <w:szCs w:val="32"/>
          <w:lang w:val="en-US" w:eastAsia="zh-CN"/>
        </w:rPr>
        <w:t>政府</w:t>
      </w:r>
      <w:r>
        <w:rPr>
          <w:rFonts w:hint="eastAsia" w:ascii="仿宋" w:hAnsi="仿宋" w:eastAsia="仿宋" w:cs="仿宋_GB2312"/>
          <w:w w:val="98"/>
          <w:sz w:val="32"/>
          <w:szCs w:val="32"/>
        </w:rPr>
        <w:t>批准文件</w:t>
      </w:r>
      <w:r>
        <w:rPr>
          <w:rFonts w:hint="eastAsia" w:ascii="仿宋" w:hAnsi="仿宋" w:eastAsia="仿宋" w:cs="仿宋_GB2312"/>
          <w:w w:val="98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2.近5年</w:t>
      </w:r>
      <w:r>
        <w:rPr>
          <w:rFonts w:hint="eastAsia" w:ascii="仿宋" w:hAnsi="仿宋" w:eastAsia="仿宋" w:cs="仿宋_GB2312"/>
          <w:sz w:val="32"/>
          <w:szCs w:val="32"/>
        </w:rPr>
        <w:t>参与社会公益事业活动的证明材料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3.近5年</w:t>
      </w:r>
      <w:r>
        <w:rPr>
          <w:rFonts w:hint="eastAsia" w:ascii="仿宋" w:hAnsi="仿宋" w:eastAsia="仿宋" w:cs="仿宋_GB2312"/>
          <w:sz w:val="32"/>
          <w:szCs w:val="32"/>
        </w:rPr>
        <w:t>对企业法定代表人、主要负责人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和企业执（从）业人员出具的不良行为记录材料。若无，请附企业声明。 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4.近5年对企业资质、招标投标、产品质量、生产安全、合同履约等方面出具的不良行为记录材料。若无，请附企业声明。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5.近5年公检法、工商、税务、金融、质监、安监、环保等部门对企业出具的不良行为记录材料。若无，请附企业声明。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6.近3年地市级及以上工商、税务、金融、质检、安全、</w:t>
      </w:r>
      <w:r>
        <w:rPr>
          <w:rFonts w:hint="eastAsia" w:ascii="仿宋" w:hAnsi="仿宋" w:eastAsia="仿宋" w:cs="仿宋_GB2312"/>
          <w:sz w:val="32"/>
          <w:szCs w:val="32"/>
        </w:rPr>
        <w:t>环保等信用评价诚信等级证明材料。</w:t>
      </w:r>
    </w:p>
    <w:p>
      <w:pPr>
        <w:spacing w:line="600" w:lineRule="exact"/>
        <w:ind w:firstLine="640" w:firstLineChars="200"/>
        <w:jc w:val="both"/>
        <w:rPr>
          <w:rFonts w:hint="default" w:ascii="仿宋" w:hAnsi="仿宋" w:eastAsia="仿宋" w:cs="仿宋_GB2312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7.评价系统下载的抽查合同清单及由业主打分的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合同履约评价表原件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。</w:t>
      </w:r>
    </w:p>
    <w:p>
      <w:pPr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3075" o:spid="_x0000_s3075" o:spt="202" type="#_x0000_t202" style="position:absolute;left:0pt;margin-top:-16.2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仿宋" w:hAnsi="仿宋" w:eastAsia="仿宋" w:cs="仿宋"/>
                    <w:sz w:val="28"/>
                    <w:szCs w:val="28"/>
                  </w:rPr>
                </w:pP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>- 1 -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BmMjJiODI5MmU2NjM3Nzg4ZWUzZmQ5NzM5YmViM2QifQ=="/>
  </w:docVars>
  <w:rsids>
    <w:rsidRoot w:val="00706C19"/>
    <w:rsid w:val="00013EED"/>
    <w:rsid w:val="000218A6"/>
    <w:rsid w:val="00053626"/>
    <w:rsid w:val="00056AE2"/>
    <w:rsid w:val="0008705D"/>
    <w:rsid w:val="00095AC1"/>
    <w:rsid w:val="000A1941"/>
    <w:rsid w:val="000B6815"/>
    <w:rsid w:val="000D196B"/>
    <w:rsid w:val="000F73E8"/>
    <w:rsid w:val="0010589B"/>
    <w:rsid w:val="001058D5"/>
    <w:rsid w:val="00121560"/>
    <w:rsid w:val="001243B5"/>
    <w:rsid w:val="00141421"/>
    <w:rsid w:val="001920B8"/>
    <w:rsid w:val="001A0263"/>
    <w:rsid w:val="001B3CE6"/>
    <w:rsid w:val="001D243E"/>
    <w:rsid w:val="001E318C"/>
    <w:rsid w:val="00233DB1"/>
    <w:rsid w:val="00237ED6"/>
    <w:rsid w:val="00240EF2"/>
    <w:rsid w:val="00241DBA"/>
    <w:rsid w:val="002440C7"/>
    <w:rsid w:val="00252677"/>
    <w:rsid w:val="00264C8B"/>
    <w:rsid w:val="00272020"/>
    <w:rsid w:val="00272044"/>
    <w:rsid w:val="0028178E"/>
    <w:rsid w:val="00293A8D"/>
    <w:rsid w:val="002B3850"/>
    <w:rsid w:val="002C2246"/>
    <w:rsid w:val="002C28A4"/>
    <w:rsid w:val="002D0CE8"/>
    <w:rsid w:val="002F6952"/>
    <w:rsid w:val="0036097F"/>
    <w:rsid w:val="00375ACE"/>
    <w:rsid w:val="00380FBB"/>
    <w:rsid w:val="0038214D"/>
    <w:rsid w:val="003965C2"/>
    <w:rsid w:val="0039741A"/>
    <w:rsid w:val="003A5295"/>
    <w:rsid w:val="003B046B"/>
    <w:rsid w:val="003B2A20"/>
    <w:rsid w:val="003B5F92"/>
    <w:rsid w:val="003C50FE"/>
    <w:rsid w:val="003D7E24"/>
    <w:rsid w:val="003F7896"/>
    <w:rsid w:val="00413927"/>
    <w:rsid w:val="004256C4"/>
    <w:rsid w:val="00433EB4"/>
    <w:rsid w:val="00437EDF"/>
    <w:rsid w:val="0044633B"/>
    <w:rsid w:val="00450CBA"/>
    <w:rsid w:val="00461FA7"/>
    <w:rsid w:val="00464F2B"/>
    <w:rsid w:val="0046577F"/>
    <w:rsid w:val="00465B2F"/>
    <w:rsid w:val="004662F0"/>
    <w:rsid w:val="00472AA7"/>
    <w:rsid w:val="00482B94"/>
    <w:rsid w:val="004A233E"/>
    <w:rsid w:val="004A72EF"/>
    <w:rsid w:val="004F72B3"/>
    <w:rsid w:val="0050514A"/>
    <w:rsid w:val="00520EDA"/>
    <w:rsid w:val="005367B4"/>
    <w:rsid w:val="005463A0"/>
    <w:rsid w:val="00573AE9"/>
    <w:rsid w:val="00575070"/>
    <w:rsid w:val="005900F1"/>
    <w:rsid w:val="00590B57"/>
    <w:rsid w:val="005C5F77"/>
    <w:rsid w:val="005C6145"/>
    <w:rsid w:val="005E02F6"/>
    <w:rsid w:val="005F0DE0"/>
    <w:rsid w:val="005F14FD"/>
    <w:rsid w:val="005F62ED"/>
    <w:rsid w:val="00606453"/>
    <w:rsid w:val="0061289F"/>
    <w:rsid w:val="00640B37"/>
    <w:rsid w:val="00644564"/>
    <w:rsid w:val="006B7F5F"/>
    <w:rsid w:val="006E6CAD"/>
    <w:rsid w:val="006F0933"/>
    <w:rsid w:val="00702EAB"/>
    <w:rsid w:val="00706C19"/>
    <w:rsid w:val="00712B7C"/>
    <w:rsid w:val="00727E16"/>
    <w:rsid w:val="00734ECB"/>
    <w:rsid w:val="00744880"/>
    <w:rsid w:val="00753869"/>
    <w:rsid w:val="00754513"/>
    <w:rsid w:val="00756E7E"/>
    <w:rsid w:val="007601D1"/>
    <w:rsid w:val="00761B0C"/>
    <w:rsid w:val="0076223A"/>
    <w:rsid w:val="00765E2A"/>
    <w:rsid w:val="00775C8D"/>
    <w:rsid w:val="00784399"/>
    <w:rsid w:val="0079399C"/>
    <w:rsid w:val="007A77F7"/>
    <w:rsid w:val="007B338E"/>
    <w:rsid w:val="007B7D44"/>
    <w:rsid w:val="007C20AC"/>
    <w:rsid w:val="007C4D54"/>
    <w:rsid w:val="007C5FA7"/>
    <w:rsid w:val="007D7AEB"/>
    <w:rsid w:val="007F68BC"/>
    <w:rsid w:val="00804830"/>
    <w:rsid w:val="00823DEC"/>
    <w:rsid w:val="00824847"/>
    <w:rsid w:val="00834300"/>
    <w:rsid w:val="0084749A"/>
    <w:rsid w:val="00866FF9"/>
    <w:rsid w:val="008679DA"/>
    <w:rsid w:val="0089133C"/>
    <w:rsid w:val="008929DD"/>
    <w:rsid w:val="008B6FC0"/>
    <w:rsid w:val="008B7EAA"/>
    <w:rsid w:val="008D0A3C"/>
    <w:rsid w:val="008F0FF7"/>
    <w:rsid w:val="00904688"/>
    <w:rsid w:val="009063AF"/>
    <w:rsid w:val="009125A3"/>
    <w:rsid w:val="00915DEB"/>
    <w:rsid w:val="00926B54"/>
    <w:rsid w:val="00932E3B"/>
    <w:rsid w:val="00932E7F"/>
    <w:rsid w:val="00947622"/>
    <w:rsid w:val="00965664"/>
    <w:rsid w:val="00971124"/>
    <w:rsid w:val="00983BA8"/>
    <w:rsid w:val="00986271"/>
    <w:rsid w:val="009A4A5E"/>
    <w:rsid w:val="009A5014"/>
    <w:rsid w:val="009E415D"/>
    <w:rsid w:val="009E5138"/>
    <w:rsid w:val="009F48D1"/>
    <w:rsid w:val="009F4CBE"/>
    <w:rsid w:val="009F66E2"/>
    <w:rsid w:val="00A044A2"/>
    <w:rsid w:val="00A2032D"/>
    <w:rsid w:val="00A22395"/>
    <w:rsid w:val="00A314DA"/>
    <w:rsid w:val="00A35AF9"/>
    <w:rsid w:val="00A3664E"/>
    <w:rsid w:val="00A41DAF"/>
    <w:rsid w:val="00A5679E"/>
    <w:rsid w:val="00A575B4"/>
    <w:rsid w:val="00A64DB6"/>
    <w:rsid w:val="00A70C2D"/>
    <w:rsid w:val="00A775F8"/>
    <w:rsid w:val="00A911CB"/>
    <w:rsid w:val="00A97C0A"/>
    <w:rsid w:val="00AA1202"/>
    <w:rsid w:val="00AA206E"/>
    <w:rsid w:val="00AC036A"/>
    <w:rsid w:val="00AE309E"/>
    <w:rsid w:val="00AF622C"/>
    <w:rsid w:val="00AF6A13"/>
    <w:rsid w:val="00B03D57"/>
    <w:rsid w:val="00B1339E"/>
    <w:rsid w:val="00B3644F"/>
    <w:rsid w:val="00B40773"/>
    <w:rsid w:val="00B53019"/>
    <w:rsid w:val="00B53975"/>
    <w:rsid w:val="00B54478"/>
    <w:rsid w:val="00B577C0"/>
    <w:rsid w:val="00B67089"/>
    <w:rsid w:val="00B70E3F"/>
    <w:rsid w:val="00B817E8"/>
    <w:rsid w:val="00B92289"/>
    <w:rsid w:val="00BB459D"/>
    <w:rsid w:val="00BB5000"/>
    <w:rsid w:val="00BC0222"/>
    <w:rsid w:val="00BD7808"/>
    <w:rsid w:val="00BE5454"/>
    <w:rsid w:val="00C1116F"/>
    <w:rsid w:val="00C14167"/>
    <w:rsid w:val="00C235A0"/>
    <w:rsid w:val="00C27644"/>
    <w:rsid w:val="00C63000"/>
    <w:rsid w:val="00C707B9"/>
    <w:rsid w:val="00C71081"/>
    <w:rsid w:val="00C87676"/>
    <w:rsid w:val="00CA2268"/>
    <w:rsid w:val="00CA271D"/>
    <w:rsid w:val="00CB1C34"/>
    <w:rsid w:val="00CC589F"/>
    <w:rsid w:val="00CC6DFC"/>
    <w:rsid w:val="00D01045"/>
    <w:rsid w:val="00D0358A"/>
    <w:rsid w:val="00D109DE"/>
    <w:rsid w:val="00D11BE3"/>
    <w:rsid w:val="00D2749B"/>
    <w:rsid w:val="00D80F63"/>
    <w:rsid w:val="00D8632A"/>
    <w:rsid w:val="00D86D42"/>
    <w:rsid w:val="00DC67A2"/>
    <w:rsid w:val="00DD3E89"/>
    <w:rsid w:val="00DE1E40"/>
    <w:rsid w:val="00E054EA"/>
    <w:rsid w:val="00E622BC"/>
    <w:rsid w:val="00E702CB"/>
    <w:rsid w:val="00E74CB0"/>
    <w:rsid w:val="00E918D2"/>
    <w:rsid w:val="00E93116"/>
    <w:rsid w:val="00EA4757"/>
    <w:rsid w:val="00EB3605"/>
    <w:rsid w:val="00EB4BDC"/>
    <w:rsid w:val="00EB5E8B"/>
    <w:rsid w:val="00EC32B4"/>
    <w:rsid w:val="00EC4824"/>
    <w:rsid w:val="00EC7E39"/>
    <w:rsid w:val="00EE0161"/>
    <w:rsid w:val="00EF17B7"/>
    <w:rsid w:val="00F00D2A"/>
    <w:rsid w:val="00F1170B"/>
    <w:rsid w:val="00F14F90"/>
    <w:rsid w:val="00F23456"/>
    <w:rsid w:val="00F7145C"/>
    <w:rsid w:val="00F771C0"/>
    <w:rsid w:val="00F821D4"/>
    <w:rsid w:val="00F925F1"/>
    <w:rsid w:val="00F934D0"/>
    <w:rsid w:val="00F9711D"/>
    <w:rsid w:val="00FA12C6"/>
    <w:rsid w:val="00FC39A2"/>
    <w:rsid w:val="00FE044B"/>
    <w:rsid w:val="00FE0C53"/>
    <w:rsid w:val="00FE3684"/>
    <w:rsid w:val="00FF616B"/>
    <w:rsid w:val="0151466C"/>
    <w:rsid w:val="05F10F21"/>
    <w:rsid w:val="062700F9"/>
    <w:rsid w:val="065A5A56"/>
    <w:rsid w:val="07C8429B"/>
    <w:rsid w:val="09981AB3"/>
    <w:rsid w:val="0A5B1BB3"/>
    <w:rsid w:val="0B05163A"/>
    <w:rsid w:val="0B823088"/>
    <w:rsid w:val="0BB9304C"/>
    <w:rsid w:val="0BE05AF2"/>
    <w:rsid w:val="0BF06776"/>
    <w:rsid w:val="0DD36633"/>
    <w:rsid w:val="0E586BE0"/>
    <w:rsid w:val="0EC26AE8"/>
    <w:rsid w:val="0FF6094E"/>
    <w:rsid w:val="112F3DDF"/>
    <w:rsid w:val="1298581B"/>
    <w:rsid w:val="136E1C46"/>
    <w:rsid w:val="13BA6648"/>
    <w:rsid w:val="147C0FC0"/>
    <w:rsid w:val="151D4FD4"/>
    <w:rsid w:val="165A7CAC"/>
    <w:rsid w:val="17DF25E7"/>
    <w:rsid w:val="18BB5432"/>
    <w:rsid w:val="1BAE18E6"/>
    <w:rsid w:val="1BDE5A32"/>
    <w:rsid w:val="1C257DB6"/>
    <w:rsid w:val="1C2E60E6"/>
    <w:rsid w:val="1C6A1749"/>
    <w:rsid w:val="1E224F99"/>
    <w:rsid w:val="1FBE6E2F"/>
    <w:rsid w:val="1FD861CD"/>
    <w:rsid w:val="20727FE1"/>
    <w:rsid w:val="21367791"/>
    <w:rsid w:val="223E00BB"/>
    <w:rsid w:val="22EC75A6"/>
    <w:rsid w:val="238B526C"/>
    <w:rsid w:val="23EF0B77"/>
    <w:rsid w:val="24C16F1D"/>
    <w:rsid w:val="250B7F66"/>
    <w:rsid w:val="28054E0B"/>
    <w:rsid w:val="2985046E"/>
    <w:rsid w:val="2C4379C6"/>
    <w:rsid w:val="2CF74B81"/>
    <w:rsid w:val="301054B8"/>
    <w:rsid w:val="321470B1"/>
    <w:rsid w:val="32D13A84"/>
    <w:rsid w:val="33347C07"/>
    <w:rsid w:val="336C66F6"/>
    <w:rsid w:val="34BE0E04"/>
    <w:rsid w:val="36510C08"/>
    <w:rsid w:val="39482493"/>
    <w:rsid w:val="39A01C75"/>
    <w:rsid w:val="39B65961"/>
    <w:rsid w:val="39BF05B6"/>
    <w:rsid w:val="3A0A674D"/>
    <w:rsid w:val="3AA83769"/>
    <w:rsid w:val="3B100068"/>
    <w:rsid w:val="3B692519"/>
    <w:rsid w:val="3B963FC3"/>
    <w:rsid w:val="3C0C42A9"/>
    <w:rsid w:val="3C4D4F50"/>
    <w:rsid w:val="3F1A68AE"/>
    <w:rsid w:val="40D62131"/>
    <w:rsid w:val="41CB399D"/>
    <w:rsid w:val="42CA4F03"/>
    <w:rsid w:val="434F37A0"/>
    <w:rsid w:val="4449021B"/>
    <w:rsid w:val="450A739D"/>
    <w:rsid w:val="46400184"/>
    <w:rsid w:val="48FA26AC"/>
    <w:rsid w:val="4D534D59"/>
    <w:rsid w:val="4F422948"/>
    <w:rsid w:val="4FEA7D3C"/>
    <w:rsid w:val="521D3B08"/>
    <w:rsid w:val="537F3D08"/>
    <w:rsid w:val="53D7097D"/>
    <w:rsid w:val="53DF3A2E"/>
    <w:rsid w:val="550743C6"/>
    <w:rsid w:val="56594466"/>
    <w:rsid w:val="56D217BE"/>
    <w:rsid w:val="57094278"/>
    <w:rsid w:val="581A23A9"/>
    <w:rsid w:val="5828024E"/>
    <w:rsid w:val="59406A44"/>
    <w:rsid w:val="59581986"/>
    <w:rsid w:val="59C61D4A"/>
    <w:rsid w:val="5E4A1A59"/>
    <w:rsid w:val="5F0D0C51"/>
    <w:rsid w:val="61821593"/>
    <w:rsid w:val="64692FB7"/>
    <w:rsid w:val="65050207"/>
    <w:rsid w:val="65494AD8"/>
    <w:rsid w:val="66E77A0E"/>
    <w:rsid w:val="6979232C"/>
    <w:rsid w:val="69C24149"/>
    <w:rsid w:val="6A750288"/>
    <w:rsid w:val="6B1975E5"/>
    <w:rsid w:val="6D56199F"/>
    <w:rsid w:val="6E6D3B8A"/>
    <w:rsid w:val="6F511425"/>
    <w:rsid w:val="6FFA4C4B"/>
    <w:rsid w:val="74682A03"/>
    <w:rsid w:val="773A035F"/>
    <w:rsid w:val="78C674C5"/>
    <w:rsid w:val="799301C5"/>
    <w:rsid w:val="79C9474D"/>
    <w:rsid w:val="7A173760"/>
    <w:rsid w:val="7A5456BA"/>
    <w:rsid w:val="7A6707FA"/>
    <w:rsid w:val="7B9C6019"/>
    <w:rsid w:val="7BB079E9"/>
    <w:rsid w:val="7EDF1A4E"/>
    <w:rsid w:val="7F7B0C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rFonts w:cs="Times New Roman"/>
      <w:kern w:val="0"/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8">
    <w:name w:val="批注框文本 字符"/>
    <w:link w:val="2"/>
    <w:semiHidden/>
    <w:qFormat/>
    <w:uiPriority w:val="99"/>
    <w:rPr>
      <w:rFonts w:cs="Calibri"/>
      <w:sz w:val="18"/>
      <w:szCs w:val="18"/>
    </w:rPr>
  </w:style>
  <w:style w:type="character" w:customStyle="1" w:styleId="9">
    <w:name w:val="页脚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眉 字符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font01"/>
    <w:qFormat/>
    <w:uiPriority w:val="0"/>
    <w:rPr>
      <w:rFonts w:hint="eastAsia" w:ascii="华文中宋" w:hAnsi="华文中宋" w:eastAsia="华文中宋" w:cs="华文中宋"/>
      <w:b/>
      <w:color w:val="FF0000"/>
      <w:sz w:val="36"/>
      <w:szCs w:val="36"/>
      <w:u w:val="single"/>
    </w:rPr>
  </w:style>
  <w:style w:type="character" w:customStyle="1" w:styleId="12">
    <w:name w:val="font11"/>
    <w:qFormat/>
    <w:uiPriority w:val="0"/>
    <w:rPr>
      <w:rFonts w:hint="eastAsia" w:ascii="华文中宋" w:hAnsi="华文中宋" w:eastAsia="华文中宋" w:cs="华文中宋"/>
      <w:b/>
      <w:color w:val="000000"/>
      <w:sz w:val="36"/>
      <w:szCs w:val="36"/>
      <w:u w:val="single"/>
    </w:rPr>
  </w:style>
  <w:style w:type="character" w:customStyle="1" w:styleId="13">
    <w:name w:val="font21"/>
    <w:qFormat/>
    <w:uiPriority w:val="0"/>
    <w:rPr>
      <w:rFonts w:hint="eastAsia" w:ascii="华文中宋" w:hAnsi="华文中宋" w:eastAsia="华文中宋" w:cs="华文中宋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1336</Words>
  <Characters>1398</Characters>
  <Lines>18</Lines>
  <Paragraphs>5</Paragraphs>
  <TotalTime>70</TotalTime>
  <ScaleCrop>false</ScaleCrop>
  <LinksUpToDate>false</LinksUpToDate>
  <CharactersWithSpaces>1399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2016-08-17T06:35:00Z</dcterms:created>
  <dc:creator>微软用户</dc:creator>
  <cp:lastModifiedBy>半白</cp:lastModifiedBy>
  <cp:lastPrinted>2022-08-01T08:39:00Z</cp:lastPrinted>
  <dcterms:modified xsi:type="dcterms:W3CDTF">2024-08-14T02:03:31Z</dcterms:modified>
  <dc:title>水利建设市场主体（机械制造单位）信用评价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29BA14528024415E9211AC825ED4FF9B</vt:lpwstr>
  </property>
</Properties>
</file>